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DEC5" w14:textId="77777777" w:rsidR="00735B2A" w:rsidRPr="00367176" w:rsidRDefault="00D13353">
      <w:pPr>
        <w:rPr>
          <w:b/>
          <w:color w:val="000000" w:themeColor="text1"/>
          <w:sz w:val="20"/>
        </w:rPr>
      </w:pPr>
      <w:r w:rsidRPr="00367176">
        <w:rPr>
          <w:b/>
          <w:color w:val="000000" w:themeColor="text1"/>
          <w:sz w:val="20"/>
        </w:rPr>
        <w:t xml:space="preserve">Kontostand Lebensarbeitszeitkonto </w:t>
      </w:r>
    </w:p>
    <w:p w14:paraId="16A05952" w14:textId="58C037AB" w:rsidR="00A257C5" w:rsidRDefault="00A257C5">
      <w:pPr>
        <w:rPr>
          <w:color w:val="000000" w:themeColor="text1"/>
          <w:sz w:val="20"/>
        </w:rPr>
      </w:pPr>
    </w:p>
    <w:p w14:paraId="612471A9" w14:textId="230F613F" w:rsidR="003B4A84" w:rsidRDefault="003B4A8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Name/ Vorname: </w:t>
      </w:r>
      <w:r>
        <w:rPr>
          <w:color w:val="000000" w:themeColor="text1"/>
          <w:sz w:val="20"/>
        </w:rPr>
        <w:object w:dxaOrig="1440" w:dyaOrig="1440" w14:anchorId="1748C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87.65pt;height:17.85pt" o:ole="">
            <v:imagedata r:id="rId6" o:title=""/>
          </v:shape>
          <w:control r:id="rId7" w:name="TextBox6" w:shapeid="_x0000_i1051"/>
        </w:object>
      </w:r>
    </w:p>
    <w:p w14:paraId="3A616BB0" w14:textId="77777777" w:rsidR="003B4A84" w:rsidRPr="00367176" w:rsidRDefault="003B4A84">
      <w:pPr>
        <w:rPr>
          <w:color w:val="000000" w:themeColor="text1"/>
          <w:sz w:val="20"/>
        </w:rPr>
      </w:pPr>
    </w:p>
    <w:p w14:paraId="33545D30" w14:textId="77777777" w:rsidR="003B4A84" w:rsidRDefault="003B4A84" w:rsidP="00781128">
      <w:pPr>
        <w:jc w:val="both"/>
        <w:rPr>
          <w:color w:val="000000" w:themeColor="text1"/>
          <w:sz w:val="20"/>
        </w:rPr>
      </w:pPr>
    </w:p>
    <w:p w14:paraId="08DDE4EA" w14:textId="699279B7" w:rsidR="00665AE3" w:rsidRPr="00367176" w:rsidRDefault="00D13353" w:rsidP="00781128">
      <w:pPr>
        <w:jc w:val="both"/>
        <w:rPr>
          <w:color w:val="000000" w:themeColor="text1"/>
          <w:sz w:val="20"/>
        </w:rPr>
      </w:pPr>
      <w:r w:rsidRPr="00367176">
        <w:rPr>
          <w:color w:val="000000" w:themeColor="text1"/>
          <w:sz w:val="20"/>
        </w:rPr>
        <w:t>Die im Rahmen der Teilnahme an den Lebensarbeitszeitkonten gelei</w:t>
      </w:r>
      <w:r w:rsidR="00252591" w:rsidRPr="00367176">
        <w:rPr>
          <w:color w:val="000000" w:themeColor="text1"/>
          <w:sz w:val="20"/>
        </w:rPr>
        <w:t>steten Stunden werden anhand des</w:t>
      </w:r>
      <w:r w:rsidRPr="00367176">
        <w:rPr>
          <w:color w:val="000000" w:themeColor="text1"/>
          <w:sz w:val="20"/>
        </w:rPr>
        <w:t xml:space="preserve"> </w:t>
      </w:r>
      <w:r w:rsidR="00252591" w:rsidRPr="00367176">
        <w:rPr>
          <w:color w:val="000000" w:themeColor="text1"/>
          <w:sz w:val="20"/>
        </w:rPr>
        <w:t>übermittelten Zeitsaldos zum Ende eines jeden Kalenderjahres</w:t>
      </w:r>
      <w:r w:rsidR="00D61CF1" w:rsidRPr="00367176">
        <w:rPr>
          <w:color w:val="000000" w:themeColor="text1"/>
          <w:sz w:val="20"/>
        </w:rPr>
        <w:t xml:space="preserve"> (ggf. unterjährig)</w:t>
      </w:r>
      <w:r w:rsidR="00C276C5" w:rsidRPr="00367176">
        <w:rPr>
          <w:color w:val="000000" w:themeColor="text1"/>
          <w:sz w:val="20"/>
        </w:rPr>
        <w:t xml:space="preserve"> sowie mit Ablauf der Vereinbarung</w:t>
      </w:r>
      <w:r w:rsidR="00252591" w:rsidRPr="00367176">
        <w:rPr>
          <w:color w:val="000000" w:themeColor="text1"/>
          <w:sz w:val="20"/>
        </w:rPr>
        <w:t xml:space="preserve"> ermittelt. </w:t>
      </w:r>
    </w:p>
    <w:p w14:paraId="43A38EBE" w14:textId="57ACCA77" w:rsidR="00D13353" w:rsidRPr="00367176" w:rsidRDefault="00252591" w:rsidP="00781128">
      <w:pPr>
        <w:spacing w:before="240"/>
        <w:jc w:val="both"/>
        <w:rPr>
          <w:sz w:val="20"/>
        </w:rPr>
      </w:pPr>
      <w:r w:rsidRPr="00367176">
        <w:rPr>
          <w:sz w:val="20"/>
        </w:rPr>
        <w:t>Hierzu werden</w:t>
      </w:r>
      <w:r w:rsidR="00665AE3" w:rsidRPr="00367176">
        <w:rPr>
          <w:sz w:val="20"/>
        </w:rPr>
        <w:t xml:space="preserve"> die</w:t>
      </w:r>
      <w:r w:rsidR="00C276C5" w:rsidRPr="00367176">
        <w:rPr>
          <w:sz w:val="20"/>
        </w:rPr>
        <w:t xml:space="preserve"> auf dem Zeiterfassungskonto</w:t>
      </w:r>
      <w:r w:rsidRPr="00367176">
        <w:rPr>
          <w:sz w:val="20"/>
        </w:rPr>
        <w:t xml:space="preserve"> aufgelaufenen </w:t>
      </w:r>
      <w:r w:rsidR="00C276C5" w:rsidRPr="00367176">
        <w:rPr>
          <w:sz w:val="20"/>
        </w:rPr>
        <w:t xml:space="preserve">Stunden </w:t>
      </w:r>
      <w:r w:rsidRPr="00367176">
        <w:rPr>
          <w:sz w:val="20"/>
        </w:rPr>
        <w:t>des abgelaufenen Jahres</w:t>
      </w:r>
      <w:r w:rsidR="00C276C5" w:rsidRPr="00367176">
        <w:rPr>
          <w:sz w:val="20"/>
        </w:rPr>
        <w:t xml:space="preserve"> </w:t>
      </w:r>
      <w:r w:rsidR="00D61CF1" w:rsidRPr="00367176">
        <w:rPr>
          <w:sz w:val="20"/>
        </w:rPr>
        <w:t xml:space="preserve">(ggf. unterjährig) </w:t>
      </w:r>
      <w:r w:rsidR="00C276C5" w:rsidRPr="00367176">
        <w:rPr>
          <w:sz w:val="20"/>
        </w:rPr>
        <w:t>bzw. zum Zeitpunkt des Ablaufs der Vereinbarung</w:t>
      </w:r>
      <w:r w:rsidRPr="00367176">
        <w:rPr>
          <w:sz w:val="20"/>
        </w:rPr>
        <w:t xml:space="preserve"> mit der zuvor berechneten vereinbarten Stundenanzahl gemäß Lebensarbeitszeitkonto abgeglichen.</w:t>
      </w:r>
    </w:p>
    <w:p w14:paraId="74A7EF87" w14:textId="4C83A926" w:rsidR="006168B9" w:rsidRPr="00367176" w:rsidRDefault="00665AE3" w:rsidP="00781128">
      <w:pPr>
        <w:spacing w:before="240"/>
        <w:jc w:val="both"/>
        <w:rPr>
          <w:sz w:val="20"/>
        </w:rPr>
      </w:pPr>
      <w:r w:rsidRPr="00367176">
        <w:rPr>
          <w:sz w:val="20"/>
        </w:rPr>
        <w:t>Die Abbuchung der dem Lebensarbeitszeitkonto zuzuführenden Stunden erfolgt jeweils zum 31.12. eines Jahres</w:t>
      </w:r>
      <w:r w:rsidR="00C276C5" w:rsidRPr="00367176">
        <w:rPr>
          <w:sz w:val="20"/>
        </w:rPr>
        <w:t xml:space="preserve"> </w:t>
      </w:r>
      <w:r w:rsidR="00D61CF1" w:rsidRPr="00367176">
        <w:rPr>
          <w:sz w:val="20"/>
        </w:rPr>
        <w:t xml:space="preserve">(ggf. unterjährig) </w:t>
      </w:r>
      <w:r w:rsidR="00C276C5" w:rsidRPr="00367176">
        <w:rPr>
          <w:sz w:val="20"/>
        </w:rPr>
        <w:t>bzw. mit Ablauf der Vereinbarung</w:t>
      </w:r>
      <w:r w:rsidRPr="00367176">
        <w:rPr>
          <w:sz w:val="20"/>
        </w:rPr>
        <w:t>.</w:t>
      </w:r>
      <w:r w:rsidR="005C2D4D" w:rsidRPr="00367176">
        <w:rPr>
          <w:sz w:val="20"/>
        </w:rPr>
        <w:t xml:space="preserve"> Die Abbuchung können Sie Ihrem Zeiterfassungskonto entnehmen. </w:t>
      </w:r>
    </w:p>
    <w:p w14:paraId="699D0C72" w14:textId="77777777" w:rsidR="00665AE3" w:rsidRPr="00367176" w:rsidRDefault="00665AE3">
      <w:pPr>
        <w:rPr>
          <w:color w:val="000000" w:themeColor="text1"/>
          <w:sz w:val="20"/>
        </w:rPr>
      </w:pPr>
    </w:p>
    <w:p w14:paraId="48F35BBD" w14:textId="77777777" w:rsidR="00D13353" w:rsidRPr="00367176" w:rsidRDefault="00D13353">
      <w:pPr>
        <w:rPr>
          <w:color w:val="000000" w:themeColor="text1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65AE3" w:rsidRPr="00CB1563" w14:paraId="3DE0687B" w14:textId="77777777" w:rsidTr="006168B9"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3B1331D6" w14:textId="77777777" w:rsidR="00665AE3" w:rsidRPr="00367176" w:rsidRDefault="00665AE3" w:rsidP="00665AE3">
            <w:pPr>
              <w:jc w:val="center"/>
              <w:rPr>
                <w:b/>
                <w:color w:val="000000" w:themeColor="text1"/>
                <w:sz w:val="20"/>
              </w:rPr>
            </w:pPr>
            <w:r w:rsidRPr="00367176">
              <w:rPr>
                <w:b/>
                <w:color w:val="000000" w:themeColor="text1"/>
                <w:sz w:val="20"/>
              </w:rPr>
              <w:t>Hinweis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A6B9FDA" w14:textId="77777777" w:rsidR="00665AE3" w:rsidRPr="00367176" w:rsidRDefault="00665AE3" w:rsidP="00665AE3">
            <w:pPr>
              <w:jc w:val="center"/>
              <w:rPr>
                <w:b/>
                <w:color w:val="000000" w:themeColor="text1"/>
                <w:sz w:val="20"/>
              </w:rPr>
            </w:pPr>
            <w:r w:rsidRPr="00367176">
              <w:rPr>
                <w:b/>
                <w:color w:val="000000" w:themeColor="text1"/>
                <w:sz w:val="20"/>
              </w:rPr>
              <w:t>Stundenzahl</w:t>
            </w:r>
          </w:p>
        </w:tc>
      </w:tr>
      <w:tr w:rsidR="00D13353" w:rsidRPr="00CB1563" w14:paraId="0EFD4BB3" w14:textId="77777777" w:rsidTr="007E456A">
        <w:tc>
          <w:tcPr>
            <w:tcW w:w="7366" w:type="dxa"/>
            <w:vAlign w:val="center"/>
          </w:tcPr>
          <w:p w14:paraId="18A6DD7F" w14:textId="77777777" w:rsidR="00000013" w:rsidRPr="00367176" w:rsidRDefault="00000013" w:rsidP="00000013">
            <w:pPr>
              <w:rPr>
                <w:b/>
                <w:color w:val="000000" w:themeColor="text1"/>
                <w:sz w:val="20"/>
              </w:rPr>
            </w:pPr>
          </w:p>
          <w:p w14:paraId="70EBDB98" w14:textId="4A4C45CD" w:rsidR="00D13353" w:rsidRPr="00367176" w:rsidRDefault="0073091A" w:rsidP="00000013">
            <w:pPr>
              <w:rPr>
                <w:b/>
                <w:color w:val="000000" w:themeColor="text1"/>
                <w:sz w:val="20"/>
              </w:rPr>
            </w:pPr>
            <w:r w:rsidRPr="00367176">
              <w:rPr>
                <w:b/>
                <w:color w:val="000000" w:themeColor="text1"/>
                <w:sz w:val="20"/>
              </w:rPr>
              <w:t>Aktueller</w:t>
            </w:r>
            <w:r w:rsidR="00D13353" w:rsidRPr="00367176">
              <w:rPr>
                <w:b/>
                <w:color w:val="000000" w:themeColor="text1"/>
                <w:sz w:val="20"/>
              </w:rPr>
              <w:t xml:space="preserve"> Kontostand</w:t>
            </w:r>
            <w:r w:rsidR="00781128" w:rsidRPr="00367176">
              <w:rPr>
                <w:b/>
                <w:color w:val="000000" w:themeColor="text1"/>
                <w:sz w:val="20"/>
              </w:rPr>
              <w:t xml:space="preserve"> Ihres</w:t>
            </w:r>
            <w:r w:rsidR="00D13353" w:rsidRPr="00367176">
              <w:rPr>
                <w:b/>
                <w:color w:val="000000" w:themeColor="text1"/>
                <w:sz w:val="20"/>
              </w:rPr>
              <w:t xml:space="preserve"> Lebensarbeitszeitkonto</w:t>
            </w:r>
            <w:r w:rsidR="00781128" w:rsidRPr="00367176">
              <w:rPr>
                <w:b/>
                <w:color w:val="000000" w:themeColor="text1"/>
                <w:sz w:val="20"/>
              </w:rPr>
              <w:t>s</w:t>
            </w:r>
          </w:p>
          <w:p w14:paraId="23545393" w14:textId="77777777" w:rsidR="00665AE3" w:rsidRPr="00367176" w:rsidRDefault="00665AE3">
            <w:pPr>
              <w:rPr>
                <w:b/>
                <w:color w:val="000000" w:themeColor="text1"/>
                <w:sz w:val="20"/>
              </w:rPr>
            </w:pPr>
          </w:p>
        </w:tc>
        <w:bookmarkStart w:id="0" w:name="_GoBack"/>
        <w:tc>
          <w:tcPr>
            <w:tcW w:w="1696" w:type="dxa"/>
            <w:vAlign w:val="center"/>
          </w:tcPr>
          <w:p w14:paraId="751703E5" w14:textId="0A41FF20" w:rsidR="00D13353" w:rsidRPr="00367176" w:rsidRDefault="00A257C5" w:rsidP="00665AE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object w:dxaOrig="1440" w:dyaOrig="1440" w14:anchorId="0C26DA18">
                <v:shape id="_x0000_i1068" type="#_x0000_t75" style="width:1in;height:17.85pt" o:ole="">
                  <v:imagedata r:id="rId8" o:title=""/>
                </v:shape>
                <w:control r:id="rId9" w:name="TextBox2" w:shapeid="_x0000_i1068"/>
              </w:object>
            </w:r>
            <w:bookmarkEnd w:id="0"/>
          </w:p>
        </w:tc>
      </w:tr>
      <w:tr w:rsidR="00665AE3" w:rsidRPr="00CB1563" w14:paraId="72C22FE9" w14:textId="77777777" w:rsidTr="00781128">
        <w:trPr>
          <w:trHeight w:val="829"/>
        </w:trPr>
        <w:tc>
          <w:tcPr>
            <w:tcW w:w="7366" w:type="dxa"/>
            <w:vAlign w:val="center"/>
          </w:tcPr>
          <w:p w14:paraId="264DCDE6" w14:textId="474E35E4" w:rsidR="00665AE3" w:rsidRPr="00367176" w:rsidRDefault="001257BD" w:rsidP="00A257C5">
            <w:pPr>
              <w:rPr>
                <w:color w:val="000000" w:themeColor="text1"/>
                <w:sz w:val="20"/>
              </w:rPr>
            </w:pPr>
            <w:r w:rsidRPr="00367176">
              <w:rPr>
                <w:color w:val="000000" w:themeColor="text1"/>
                <w:sz w:val="20"/>
              </w:rPr>
              <w:t>S</w:t>
            </w:r>
            <w:r w:rsidR="00665AE3" w:rsidRPr="00367176">
              <w:rPr>
                <w:color w:val="000000" w:themeColor="text1"/>
                <w:sz w:val="20"/>
              </w:rPr>
              <w:t>aldo</w:t>
            </w:r>
            <w:r w:rsidR="0073091A" w:rsidRPr="00367176">
              <w:rPr>
                <w:color w:val="000000" w:themeColor="text1"/>
                <w:sz w:val="20"/>
              </w:rPr>
              <w:t xml:space="preserve"> Ihres </w:t>
            </w:r>
            <w:r w:rsidRPr="00367176">
              <w:rPr>
                <w:color w:val="000000" w:themeColor="text1"/>
                <w:sz w:val="20"/>
              </w:rPr>
              <w:t>Zeiterfassungskonto</w:t>
            </w:r>
            <w:r w:rsidR="00665AE3" w:rsidRPr="00367176">
              <w:rPr>
                <w:color w:val="000000" w:themeColor="text1"/>
                <w:sz w:val="20"/>
              </w:rPr>
              <w:t xml:space="preserve"> zum </w:t>
            </w:r>
            <w:r w:rsidR="00A257C5">
              <w:rPr>
                <w:color w:val="000000" w:themeColor="text1"/>
                <w:sz w:val="20"/>
              </w:rPr>
              <w:object w:dxaOrig="1440" w:dyaOrig="1440" w14:anchorId="37F1495E">
                <v:shape id="_x0000_i1041" type="#_x0000_t75" style="width:83.5pt;height:17.85pt" o:ole="">
                  <v:imagedata r:id="rId10" o:title=""/>
                </v:shape>
                <w:control r:id="rId11" w:name="TextBox1" w:shapeid="_x0000_i1041"/>
              </w:object>
            </w:r>
            <w:r w:rsidR="00A257C5">
              <w:rPr>
                <w:color w:val="000000" w:themeColor="text1"/>
                <w:sz w:val="20"/>
              </w:rPr>
              <w:t xml:space="preserve"> </w:t>
            </w:r>
            <w:r w:rsidR="00D61CF1" w:rsidRPr="00367176">
              <w:rPr>
                <w:color w:val="000000" w:themeColor="text1"/>
                <w:sz w:val="20"/>
              </w:rPr>
              <w:t>(</w:t>
            </w:r>
            <w:r w:rsidR="003477A6" w:rsidRPr="00367176">
              <w:rPr>
                <w:color w:val="000000" w:themeColor="text1"/>
                <w:sz w:val="20"/>
              </w:rPr>
              <w:t>TT.MM.JJJJ</w:t>
            </w:r>
            <w:r w:rsidR="00D61CF1" w:rsidRPr="00367176">
              <w:rPr>
                <w:color w:val="000000" w:themeColor="text1"/>
                <w:sz w:val="20"/>
              </w:rPr>
              <w:t>)</w:t>
            </w:r>
            <w:r w:rsidR="00665AE3" w:rsidRPr="00367176">
              <w:rPr>
                <w:color w:val="000000" w:themeColor="text1"/>
                <w:sz w:val="20"/>
              </w:rPr>
              <w:t xml:space="preserve"> gemäß</w:t>
            </w:r>
            <w:r w:rsidR="00781128" w:rsidRPr="00367176">
              <w:rPr>
                <w:color w:val="000000" w:themeColor="text1"/>
                <w:sz w:val="20"/>
              </w:rPr>
              <w:t xml:space="preserve"> Ihrer dienstlichen</w:t>
            </w:r>
            <w:r w:rsidR="00665AE3" w:rsidRPr="00367176">
              <w:rPr>
                <w:color w:val="000000" w:themeColor="text1"/>
                <w:sz w:val="20"/>
              </w:rPr>
              <w:t xml:space="preserve"> Erklärung</w:t>
            </w:r>
            <w:r w:rsidR="00D61CF1" w:rsidRPr="0036717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696" w:type="dxa"/>
            <w:vAlign w:val="center"/>
          </w:tcPr>
          <w:p w14:paraId="11E0A90E" w14:textId="512F411B" w:rsidR="00665AE3" w:rsidRPr="00367176" w:rsidRDefault="00A257C5" w:rsidP="00665AE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object w:dxaOrig="1440" w:dyaOrig="1440" w14:anchorId="2F9AB32E">
                <v:shape id="_x0000_i1043" type="#_x0000_t75" style="width:1in;height:17.85pt" o:ole="">
                  <v:imagedata r:id="rId8" o:title=""/>
                </v:shape>
                <w:control r:id="rId12" w:name="TextBox3" w:shapeid="_x0000_i1043"/>
              </w:object>
            </w:r>
          </w:p>
        </w:tc>
      </w:tr>
      <w:tr w:rsidR="00D13353" w:rsidRPr="00CB1563" w14:paraId="1BD1CEF4" w14:textId="77777777" w:rsidTr="00781128">
        <w:trPr>
          <w:trHeight w:val="828"/>
        </w:trPr>
        <w:tc>
          <w:tcPr>
            <w:tcW w:w="7366" w:type="dxa"/>
            <w:vAlign w:val="center"/>
          </w:tcPr>
          <w:p w14:paraId="1EB4F5D5" w14:textId="7C4E1437" w:rsidR="00D13353" w:rsidRPr="00367176" w:rsidRDefault="0073091A" w:rsidP="00C276C5">
            <w:pPr>
              <w:rPr>
                <w:color w:val="000000" w:themeColor="text1"/>
                <w:sz w:val="20"/>
              </w:rPr>
            </w:pPr>
            <w:r w:rsidRPr="00367176">
              <w:rPr>
                <w:color w:val="000000" w:themeColor="text1"/>
                <w:sz w:val="20"/>
              </w:rPr>
              <w:t xml:space="preserve">Anzusparende </w:t>
            </w:r>
            <w:r w:rsidR="00665AE3" w:rsidRPr="00367176">
              <w:rPr>
                <w:color w:val="000000" w:themeColor="text1"/>
                <w:sz w:val="20"/>
              </w:rPr>
              <w:t>Stundenzahl gemäß</w:t>
            </w:r>
            <w:r w:rsidR="00781128" w:rsidRPr="00367176">
              <w:rPr>
                <w:color w:val="000000" w:themeColor="text1"/>
                <w:sz w:val="20"/>
              </w:rPr>
              <w:t xml:space="preserve"> Vereinbarung zur Teilnahme an den</w:t>
            </w:r>
            <w:r w:rsidR="00665AE3" w:rsidRPr="00367176">
              <w:rPr>
                <w:color w:val="000000" w:themeColor="text1"/>
                <w:sz w:val="20"/>
              </w:rPr>
              <w:t xml:space="preserve"> Lebensarbeitszeit</w:t>
            </w:r>
            <w:r w:rsidR="00781128" w:rsidRPr="00367176">
              <w:rPr>
                <w:color w:val="000000" w:themeColor="text1"/>
                <w:sz w:val="20"/>
              </w:rPr>
              <w:t>konten</w:t>
            </w:r>
            <w:r w:rsidRPr="00367176">
              <w:rPr>
                <w:color w:val="000000" w:themeColor="text1"/>
                <w:sz w:val="20"/>
              </w:rPr>
              <w:t xml:space="preserve"> (die Abbuchung von Ihrem Zeiterfassungskonto erfolgt zum 31.12.</w:t>
            </w:r>
            <w:r w:rsidR="00D61CF1" w:rsidRPr="00367176">
              <w:rPr>
                <w:color w:val="000000" w:themeColor="text1"/>
                <w:sz w:val="20"/>
              </w:rPr>
              <w:t>, ggf. unterjährig</w:t>
            </w:r>
            <w:r w:rsidR="00C276C5" w:rsidRPr="00367176">
              <w:rPr>
                <w:color w:val="000000" w:themeColor="text1"/>
                <w:sz w:val="20"/>
              </w:rPr>
              <w:t xml:space="preserve"> bzw. mit Ablauf der Vereinbarung</w:t>
            </w:r>
            <w:r w:rsidRPr="00367176">
              <w:rPr>
                <w:color w:val="000000" w:themeColor="text1"/>
                <w:sz w:val="20"/>
              </w:rPr>
              <w:t>)</w:t>
            </w:r>
            <w:r w:rsidR="00D61CF1" w:rsidRPr="0036717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696" w:type="dxa"/>
            <w:vAlign w:val="center"/>
          </w:tcPr>
          <w:p w14:paraId="1F47AD58" w14:textId="26DF2B6B" w:rsidR="00D13353" w:rsidRPr="00367176" w:rsidRDefault="00A257C5" w:rsidP="00665AE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object w:dxaOrig="1440" w:dyaOrig="1440" w14:anchorId="65C76D4C">
                <v:shape id="_x0000_i1045" type="#_x0000_t75" style="width:1in;height:17.85pt" o:ole="">
                  <v:imagedata r:id="rId8" o:title=""/>
                </v:shape>
                <w:control r:id="rId13" w:name="TextBox4" w:shapeid="_x0000_i1045"/>
              </w:object>
            </w:r>
          </w:p>
        </w:tc>
      </w:tr>
      <w:tr w:rsidR="00D13353" w:rsidRPr="00CB1563" w14:paraId="3736302F" w14:textId="77777777" w:rsidTr="00665AE3">
        <w:tc>
          <w:tcPr>
            <w:tcW w:w="7366" w:type="dxa"/>
          </w:tcPr>
          <w:p w14:paraId="15D0D1EA" w14:textId="77777777" w:rsidR="00665AE3" w:rsidRPr="00367176" w:rsidRDefault="00665AE3">
            <w:pPr>
              <w:rPr>
                <w:b/>
                <w:color w:val="000000" w:themeColor="text1"/>
                <w:sz w:val="20"/>
              </w:rPr>
            </w:pPr>
          </w:p>
          <w:p w14:paraId="0711B070" w14:textId="77777777" w:rsidR="00D13353" w:rsidRPr="00367176" w:rsidRDefault="00D13353">
            <w:pPr>
              <w:rPr>
                <w:b/>
                <w:color w:val="000000" w:themeColor="text1"/>
                <w:sz w:val="20"/>
              </w:rPr>
            </w:pPr>
            <w:r w:rsidRPr="00367176">
              <w:rPr>
                <w:b/>
                <w:color w:val="000000" w:themeColor="text1"/>
                <w:sz w:val="20"/>
              </w:rPr>
              <w:t xml:space="preserve">Neuer Kontostand </w:t>
            </w:r>
            <w:r w:rsidR="00781128" w:rsidRPr="00367176">
              <w:rPr>
                <w:b/>
                <w:color w:val="000000" w:themeColor="text1"/>
                <w:sz w:val="20"/>
              </w:rPr>
              <w:t xml:space="preserve">Ihres </w:t>
            </w:r>
            <w:r w:rsidRPr="00367176">
              <w:rPr>
                <w:b/>
                <w:color w:val="000000" w:themeColor="text1"/>
                <w:sz w:val="20"/>
              </w:rPr>
              <w:t>Lebensarbeitszeitkonto</w:t>
            </w:r>
            <w:r w:rsidR="00781128" w:rsidRPr="00367176">
              <w:rPr>
                <w:b/>
                <w:color w:val="000000" w:themeColor="text1"/>
                <w:sz w:val="20"/>
              </w:rPr>
              <w:t>s</w:t>
            </w:r>
          </w:p>
          <w:p w14:paraId="4CAA7587" w14:textId="77777777" w:rsidR="00665AE3" w:rsidRPr="00367176" w:rsidRDefault="00665AE3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426BA8C4" w14:textId="7DD70894" w:rsidR="00D13353" w:rsidRPr="00367176" w:rsidRDefault="00A257C5" w:rsidP="00665AE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object w:dxaOrig="1440" w:dyaOrig="1440" w14:anchorId="1DEA5426">
                <v:shape id="_x0000_i1047" type="#_x0000_t75" style="width:1in;height:17.85pt" o:ole="">
                  <v:imagedata r:id="rId8" o:title=""/>
                </v:shape>
                <w:control r:id="rId14" w:name="TextBox5" w:shapeid="_x0000_i1047"/>
              </w:object>
            </w:r>
          </w:p>
        </w:tc>
      </w:tr>
    </w:tbl>
    <w:p w14:paraId="34E351C4" w14:textId="77777777" w:rsidR="00D13353" w:rsidRPr="00367176" w:rsidRDefault="00D13353">
      <w:pPr>
        <w:rPr>
          <w:color w:val="000000" w:themeColor="text1"/>
          <w:sz w:val="20"/>
        </w:rPr>
      </w:pPr>
    </w:p>
    <w:p w14:paraId="0FC4AC1D" w14:textId="77777777" w:rsidR="00D13353" w:rsidRPr="00367176" w:rsidRDefault="008F5ECA" w:rsidP="00781128">
      <w:pPr>
        <w:jc w:val="both"/>
        <w:rPr>
          <w:i/>
          <w:color w:val="000000" w:themeColor="text1"/>
          <w:sz w:val="20"/>
        </w:rPr>
      </w:pPr>
      <w:r w:rsidRPr="00367176">
        <w:rPr>
          <w:i/>
          <w:color w:val="000000" w:themeColor="text1"/>
          <w:sz w:val="20"/>
        </w:rPr>
        <w:t>Dieser Auszug ist bitte zu Ihren Unterlagen zu nehmen. Eine Durchschrift hiervon wird in Ihrer Personalakte</w:t>
      </w:r>
      <w:r w:rsidR="005C2D4D" w:rsidRPr="00367176">
        <w:rPr>
          <w:i/>
          <w:color w:val="000000" w:themeColor="text1"/>
          <w:sz w:val="20"/>
        </w:rPr>
        <w:t xml:space="preserve"> abgelegt</w:t>
      </w:r>
      <w:r w:rsidRPr="00367176">
        <w:rPr>
          <w:i/>
          <w:color w:val="000000" w:themeColor="text1"/>
          <w:sz w:val="20"/>
        </w:rPr>
        <w:t xml:space="preserve">. </w:t>
      </w:r>
    </w:p>
    <w:p w14:paraId="070B9B32" w14:textId="77777777" w:rsidR="00D13353" w:rsidRPr="00367176" w:rsidRDefault="00D13353">
      <w:pPr>
        <w:rPr>
          <w:color w:val="000000" w:themeColor="text1"/>
          <w:sz w:val="20"/>
        </w:rPr>
      </w:pPr>
      <w:r w:rsidRPr="00367176">
        <w:rPr>
          <w:color w:val="000000" w:themeColor="text1"/>
          <w:sz w:val="20"/>
        </w:rPr>
        <w:t xml:space="preserve"> </w:t>
      </w:r>
    </w:p>
    <w:p w14:paraId="634D8BA7" w14:textId="77777777" w:rsidR="008F5ECA" w:rsidRDefault="008F5ECA">
      <w:pPr>
        <w:rPr>
          <w:color w:val="000000" w:themeColor="text1"/>
        </w:rPr>
      </w:pPr>
    </w:p>
    <w:p w14:paraId="30F3723E" w14:textId="77777777" w:rsidR="008F5ECA" w:rsidRDefault="008F5ECA">
      <w:pPr>
        <w:rPr>
          <w:color w:val="000000" w:themeColor="text1"/>
        </w:rPr>
      </w:pPr>
    </w:p>
    <w:p w14:paraId="06726F92" w14:textId="77777777" w:rsidR="008F5ECA" w:rsidRDefault="008F5ECA">
      <w:pPr>
        <w:rPr>
          <w:color w:val="000000" w:themeColor="text1"/>
        </w:rPr>
      </w:pPr>
    </w:p>
    <w:p w14:paraId="6F2EEC9B" w14:textId="77777777" w:rsidR="008F5ECA" w:rsidRDefault="008F5ECA">
      <w:pPr>
        <w:rPr>
          <w:color w:val="000000" w:themeColor="text1"/>
        </w:rPr>
      </w:pPr>
    </w:p>
    <w:p w14:paraId="7637FBD4" w14:textId="77777777" w:rsidR="008F5ECA" w:rsidRDefault="008F5ECA">
      <w:pPr>
        <w:rPr>
          <w:color w:val="000000" w:themeColor="text1"/>
        </w:rPr>
      </w:pPr>
      <w:r>
        <w:rPr>
          <w:color w:val="000000" w:themeColor="text1"/>
        </w:rPr>
        <w:t>_____________________</w:t>
      </w:r>
      <w:r w:rsidR="00BC0B8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C0B81">
        <w:rPr>
          <w:color w:val="000000" w:themeColor="text1"/>
        </w:rPr>
        <w:t xml:space="preserve">          </w:t>
      </w:r>
      <w:r>
        <w:rPr>
          <w:color w:val="000000" w:themeColor="text1"/>
        </w:rPr>
        <w:t>_____</w:t>
      </w:r>
      <w:r w:rsidR="00BC0B81">
        <w:rPr>
          <w:color w:val="000000" w:themeColor="text1"/>
        </w:rPr>
        <w:t>_</w:t>
      </w:r>
      <w:r>
        <w:rPr>
          <w:color w:val="000000" w:themeColor="text1"/>
        </w:rPr>
        <w:t>____________________________</w:t>
      </w:r>
    </w:p>
    <w:p w14:paraId="5CC4E83A" w14:textId="77777777" w:rsidR="008F5ECA" w:rsidRPr="003B2848" w:rsidRDefault="008F5ECA">
      <w:pPr>
        <w:rPr>
          <w:color w:val="000000" w:themeColor="text1"/>
        </w:rPr>
      </w:pPr>
      <w:r>
        <w:rPr>
          <w:color w:val="000000" w:themeColor="text1"/>
        </w:rPr>
        <w:tab/>
      </w:r>
      <w:r w:rsidR="00CA53DC">
        <w:rPr>
          <w:color w:val="000000" w:themeColor="text1"/>
        </w:rPr>
        <w:t xml:space="preserve">   </w:t>
      </w:r>
      <w:r w:rsidRPr="008F5ECA">
        <w:rPr>
          <w:color w:val="000000" w:themeColor="text1"/>
          <w:sz w:val="18"/>
        </w:rPr>
        <w:t>Datum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C0B81">
        <w:rPr>
          <w:color w:val="000000" w:themeColor="text1"/>
          <w:sz w:val="18"/>
        </w:rPr>
        <w:t xml:space="preserve">             </w:t>
      </w:r>
      <w:r w:rsidR="00BC0B81" w:rsidRPr="00BC0B81">
        <w:rPr>
          <w:color w:val="000000" w:themeColor="text1"/>
          <w:sz w:val="18"/>
        </w:rPr>
        <w:t>Stempel</w:t>
      </w:r>
      <w:r w:rsidR="00BC0B81">
        <w:rPr>
          <w:color w:val="000000" w:themeColor="text1"/>
          <w:sz w:val="18"/>
        </w:rPr>
        <w:t xml:space="preserve"> </w:t>
      </w:r>
      <w:r w:rsidR="00BC0B81" w:rsidRPr="00BC0B81">
        <w:rPr>
          <w:color w:val="000000" w:themeColor="text1"/>
          <w:sz w:val="18"/>
        </w:rPr>
        <w:t xml:space="preserve">/ </w:t>
      </w:r>
      <w:r w:rsidRPr="008F5ECA">
        <w:rPr>
          <w:color w:val="000000" w:themeColor="text1"/>
          <w:sz w:val="18"/>
        </w:rPr>
        <w:t xml:space="preserve">Unterschrift personalaktenführende Stelle </w:t>
      </w:r>
    </w:p>
    <w:sectPr w:rsidR="008F5ECA" w:rsidRPr="003B2848" w:rsidSect="00DA46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8048" w14:textId="77777777" w:rsidR="00F553AC" w:rsidRDefault="00F553AC" w:rsidP="00F553AC">
      <w:r>
        <w:separator/>
      </w:r>
    </w:p>
  </w:endnote>
  <w:endnote w:type="continuationSeparator" w:id="0">
    <w:p w14:paraId="05558975" w14:textId="77777777" w:rsidR="00F553AC" w:rsidRDefault="00F553AC" w:rsidP="00F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4C74" w14:textId="77777777" w:rsidR="000D67C6" w:rsidRDefault="000D67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7E39" w14:textId="6275E66B" w:rsidR="002E2F57" w:rsidRDefault="002E2F57" w:rsidP="002E2F57">
    <w:pPr>
      <w:pStyle w:val="Fuzeile"/>
      <w:jc w:val="right"/>
    </w:pPr>
    <w:r>
      <w:rPr>
        <w:noProof/>
        <w:lang w:eastAsia="de-DE"/>
      </w:rPr>
      <w:drawing>
        <wp:inline distT="0" distB="0" distL="0" distR="0" wp14:anchorId="601584F0" wp14:editId="532421BD">
          <wp:extent cx="767258" cy="256032"/>
          <wp:effectExtent l="0" t="0" r="0" b="0"/>
          <wp:doc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57" cy="25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179D" w14:textId="77777777" w:rsidR="000D67C6" w:rsidRDefault="000D67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EDA7" w14:textId="77777777" w:rsidR="00F553AC" w:rsidRDefault="00F553AC" w:rsidP="00F553AC">
      <w:r>
        <w:separator/>
      </w:r>
    </w:p>
  </w:footnote>
  <w:footnote w:type="continuationSeparator" w:id="0">
    <w:p w14:paraId="0C48F5CD" w14:textId="77777777" w:rsidR="00F553AC" w:rsidRDefault="00F553AC" w:rsidP="00F5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E3DB" w14:textId="77777777" w:rsidR="000D67C6" w:rsidRDefault="000D67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6C68" w14:textId="6ACAEF05" w:rsidR="00111565" w:rsidRDefault="00111565" w:rsidP="00111565">
    <w:pPr>
      <w:pStyle w:val="Kopfzeile"/>
      <w:rPr>
        <w:rFonts w:cs="Times New Roman"/>
        <w:sz w:val="18"/>
        <w:szCs w:val="20"/>
      </w:rPr>
    </w:pPr>
    <w:r>
      <w:rPr>
        <w:sz w:val="18"/>
      </w:rPr>
      <w:t xml:space="preserve">Anlage 3 Durchführungshinweise Lebensarbeitszeitkonten  </w:t>
    </w:r>
  </w:p>
  <w:p w14:paraId="2DC5D297" w14:textId="77777777" w:rsidR="00F553AC" w:rsidRDefault="00F553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C0BF" w14:textId="77777777" w:rsidR="000D67C6" w:rsidRDefault="000D67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zb7Wa4v5r6rCYPhJ70HStoxgj8+sAujmZhyGLqHIxA3XfFBQfWIlGfumg9/JyYVcwL6F11uZQGN9UztNnNXA==" w:salt="Crw81+wFrpjnblaf2hprJw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53"/>
    <w:rsid w:val="00000013"/>
    <w:rsid w:val="000944F4"/>
    <w:rsid w:val="000D67C6"/>
    <w:rsid w:val="00111565"/>
    <w:rsid w:val="00111822"/>
    <w:rsid w:val="001257BD"/>
    <w:rsid w:val="00252591"/>
    <w:rsid w:val="002628DB"/>
    <w:rsid w:val="002E2F57"/>
    <w:rsid w:val="0030197C"/>
    <w:rsid w:val="003477A6"/>
    <w:rsid w:val="00367176"/>
    <w:rsid w:val="003B2848"/>
    <w:rsid w:val="003B4A84"/>
    <w:rsid w:val="003E4B8B"/>
    <w:rsid w:val="004175F2"/>
    <w:rsid w:val="00437E55"/>
    <w:rsid w:val="00533E0B"/>
    <w:rsid w:val="005C2D4D"/>
    <w:rsid w:val="006168B9"/>
    <w:rsid w:val="00665AE3"/>
    <w:rsid w:val="0066753E"/>
    <w:rsid w:val="00670D0B"/>
    <w:rsid w:val="0073091A"/>
    <w:rsid w:val="00735B2A"/>
    <w:rsid w:val="00781128"/>
    <w:rsid w:val="007E456A"/>
    <w:rsid w:val="0081598C"/>
    <w:rsid w:val="00826BBB"/>
    <w:rsid w:val="008F5ECA"/>
    <w:rsid w:val="00990D90"/>
    <w:rsid w:val="00A257C5"/>
    <w:rsid w:val="00BC0B81"/>
    <w:rsid w:val="00C044C2"/>
    <w:rsid w:val="00C276C5"/>
    <w:rsid w:val="00CA53DC"/>
    <w:rsid w:val="00CB1563"/>
    <w:rsid w:val="00D13353"/>
    <w:rsid w:val="00D61CF1"/>
    <w:rsid w:val="00D810B5"/>
    <w:rsid w:val="00DA46EA"/>
    <w:rsid w:val="00DA770A"/>
    <w:rsid w:val="00DB166D"/>
    <w:rsid w:val="00E66776"/>
    <w:rsid w:val="00EA7921"/>
    <w:rsid w:val="00F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8FC5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65A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5AE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F553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53AC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F553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53AC"/>
    <w:rPr>
      <w:rFonts w:ascii="Arial" w:hAnsi="Arial" w:cs="Arial"/>
      <w:sz w:val="22"/>
      <w:szCs w:val="24"/>
    </w:rPr>
  </w:style>
  <w:style w:type="character" w:styleId="Kommentarzeichen">
    <w:name w:val="annotation reference"/>
    <w:basedOn w:val="Absatz-Standardschriftart"/>
    <w:semiHidden/>
    <w:unhideWhenUsed/>
    <w:rsid w:val="00F553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53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53AC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5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53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2022-11-10T09:38:00Z</dcterms:created>
  <dcterms:modified xsi:type="dcterms:W3CDTF">2022-11-10T09:39:00Z</dcterms:modified>
</cp:coreProperties>
</file>